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5A" w:rsidRDefault="00D7345A" w:rsidP="00D7345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7345A" w:rsidRDefault="00D7345A" w:rsidP="00D7345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7345A" w:rsidRDefault="00D7345A" w:rsidP="00D7345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D7345A" w:rsidRDefault="00D7345A" w:rsidP="00D7345A">
      <w:pPr>
        <w:spacing w:after="0"/>
        <w:rPr>
          <w:rFonts w:ascii="Times New Roman" w:hAnsi="Times New Roman" w:cs="Times New Roman"/>
        </w:rPr>
      </w:pPr>
    </w:p>
    <w:p w:rsidR="00D7345A" w:rsidRDefault="00D7345A" w:rsidP="00D734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345A" w:rsidRDefault="00D7345A" w:rsidP="00D7345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7345A" w:rsidRDefault="00D7345A" w:rsidP="00D734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искусство»</w:t>
      </w:r>
    </w:p>
    <w:p w:rsid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«Изобразительное искусство» обязательной предметной области «Искусство» разработана в соответствии с </w:t>
      </w:r>
      <w:r w:rsidR="00046978">
        <w:rPr>
          <w:rFonts w:ascii="Times New Roman" w:hAnsi="Times New Roman" w:cs="Times New Roman"/>
          <w:sz w:val="24"/>
          <w:szCs w:val="24"/>
        </w:rPr>
        <w:t>п. 32.1. ФГОС ООО, п.160. ФОП</w:t>
      </w:r>
      <w:r w:rsidR="00F406DF">
        <w:rPr>
          <w:rFonts w:ascii="Times New Roman" w:hAnsi="Times New Roman" w:cs="Times New Roman"/>
          <w:sz w:val="24"/>
          <w:szCs w:val="24"/>
        </w:rPr>
        <w:t xml:space="preserve"> ООО</w:t>
      </w:r>
      <w:r w:rsidR="0004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4 года с 5 по 8 класс </w:t>
      </w:r>
    </w:p>
    <w:p w:rsidR="00D7345A" w:rsidRDefault="00D7345A" w:rsidP="00D734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«Изобразительное искусство».</w:t>
      </w:r>
    </w:p>
    <w:p w:rsidR="00D7345A" w:rsidRDefault="00D7345A" w:rsidP="00D734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является частью ООП ООО определяющей:</w:t>
      </w:r>
    </w:p>
    <w:p w:rsidR="00D7345A" w:rsidRDefault="00D7345A" w:rsidP="00D734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7345A" w:rsidRDefault="00D7345A" w:rsidP="00D734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7345A" w:rsidRDefault="00D7345A" w:rsidP="00D734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7345A" w:rsidRDefault="00D7345A" w:rsidP="00D734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895ED7">
        <w:rPr>
          <w:rFonts w:ascii="Times New Roman" w:hAnsi="Times New Roman" w:cs="Times New Roman"/>
          <w:sz w:val="24"/>
          <w:szCs w:val="24"/>
        </w:rPr>
        <w:t>приказом директора №61 од  от 29.08.2024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7345A" w:rsidRDefault="00D7345A" w:rsidP="00D7345A"/>
    <w:p w:rsidR="00D7345A" w:rsidRDefault="00D7345A" w:rsidP="00D7345A"/>
    <w:p w:rsidR="00D7345A" w:rsidRDefault="00D7345A" w:rsidP="00D7345A"/>
    <w:p w:rsidR="00D7345A" w:rsidRDefault="00D7345A" w:rsidP="00D7345A"/>
    <w:p w:rsidR="00054CC8" w:rsidRDefault="00054CC8"/>
    <w:sectPr w:rsidR="00054CC8" w:rsidSect="0005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5A"/>
    <w:rsid w:val="00046978"/>
    <w:rsid w:val="00054CC8"/>
    <w:rsid w:val="0036640B"/>
    <w:rsid w:val="005749F8"/>
    <w:rsid w:val="00895ED7"/>
    <w:rsid w:val="00B143D2"/>
    <w:rsid w:val="00D7345A"/>
    <w:rsid w:val="00F4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dcterms:created xsi:type="dcterms:W3CDTF">2023-08-31T19:16:00Z</dcterms:created>
  <dcterms:modified xsi:type="dcterms:W3CDTF">2024-09-08T14:10:00Z</dcterms:modified>
</cp:coreProperties>
</file>